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</w:pPr>
      <w:r>
        <w:t>Tehnička  škola  Ruđera Boškovića Vinkovci</w:t>
      </w:r>
    </w:p>
    <w:p>
      <w:pPr>
        <w:pStyle w:val="4"/>
      </w:pPr>
      <w:r>
        <w:t xml:space="preserve">        32 100 Vinkovci, Stanka Vraza 15</w:t>
      </w:r>
    </w:p>
    <w:p>
      <w:pPr>
        <w:pStyle w:val="4"/>
      </w:pPr>
      <w:r>
        <w:t xml:space="preserve">      Klasa: 602-03/2</w:t>
      </w:r>
      <w:r>
        <w:rPr>
          <w:rFonts w:hint="default"/>
          <w:lang w:val="hr-HR"/>
        </w:rPr>
        <w:t>3</w:t>
      </w:r>
      <w:r>
        <w:t>-01/01</w:t>
      </w:r>
    </w:p>
    <w:p>
      <w:pPr>
        <w:pStyle w:val="4"/>
      </w:pPr>
      <w:r>
        <w:t>Urbr. 2188-48-2</w:t>
      </w:r>
      <w:r>
        <w:rPr>
          <w:rFonts w:hint="default"/>
          <w:lang w:val="hr-HR"/>
        </w:rPr>
        <w:t>3</w:t>
      </w:r>
      <w:r>
        <w:t>-420</w:t>
      </w:r>
    </w:p>
    <w:p>
      <w:pPr>
        <w:pStyle w:val="4"/>
      </w:pPr>
      <w:r>
        <w:t xml:space="preserve">  Dne :  23 lipnja.202</w:t>
      </w:r>
      <w:r>
        <w:rPr>
          <w:rFonts w:hint="default"/>
          <w:lang w:val="hr-HR"/>
        </w:rPr>
        <w:t>3</w:t>
      </w:r>
      <w:r>
        <w:t xml:space="preserve">.g </w:t>
      </w:r>
    </w:p>
    <w:p>
      <w:pPr>
        <w:spacing w:line="360" w:lineRule="auto"/>
        <w:rPr>
          <w:b/>
        </w:rPr>
      </w:pPr>
      <w:r>
        <w:rPr>
          <w:b/>
        </w:rPr>
        <w:t xml:space="preserve"> </w:t>
      </w:r>
    </w:p>
    <w:p>
      <w:pPr>
        <w:spacing w:line="360" w:lineRule="auto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</w:rPr>
        <w:t>POVJERENSTVO  ZA  OBRANU  ZAVRŠNOG  RADA  -    BR. 6.</w:t>
      </w:r>
    </w:p>
    <w:p>
      <w:pPr>
        <w:spacing w:line="360" w:lineRule="auto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 xml:space="preserve">GRAĐEVINSKI  TEHNIČARI  4 </w:t>
      </w:r>
      <w:r>
        <w:rPr>
          <w:rFonts w:hint="default" w:ascii="Calibri" w:hAnsi="Calibri" w:cs="Calibri"/>
          <w:b/>
          <w:lang w:val="hr-HR"/>
        </w:rPr>
        <w:t>E</w:t>
      </w:r>
      <w:r>
        <w:rPr>
          <w:rFonts w:hint="default" w:ascii="Calibri" w:hAnsi="Calibri" w:cs="Calibri"/>
          <w:b/>
        </w:rPr>
        <w:t xml:space="preserve"> </w:t>
      </w:r>
    </w:p>
    <w:p>
      <w:pPr>
        <w:spacing w:line="360" w:lineRule="auto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>ARHITEKTONSKI TEHNIČAR  4F</w:t>
      </w:r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SASTAV POVJERENSTVA :</w:t>
      </w:r>
    </w:p>
    <w:p>
      <w:pPr>
        <w:pStyle w:val="4"/>
        <w:numPr>
          <w:ilvl w:val="0"/>
          <w:numId w:val="1"/>
        </w:numPr>
        <w:spacing w:line="360" w:lineRule="auto"/>
      </w:pPr>
      <w:r>
        <w:rPr>
          <w:rFonts w:hint="default"/>
          <w:lang w:val="hr-HR"/>
        </w:rPr>
        <w:t>Nelica Tomić</w:t>
      </w:r>
      <w:r>
        <w:t>, predsjednik povjerenstva, ispitivač</w:t>
      </w:r>
    </w:p>
    <w:p>
      <w:pPr>
        <w:pStyle w:val="4"/>
        <w:numPr>
          <w:ilvl w:val="0"/>
          <w:numId w:val="1"/>
        </w:numPr>
        <w:spacing w:line="360" w:lineRule="auto"/>
      </w:pPr>
      <w:r>
        <w:rPr>
          <w:rFonts w:hint="default"/>
          <w:lang w:val="hr-HR"/>
        </w:rPr>
        <w:t>Andreja Pokas</w:t>
      </w:r>
      <w:r>
        <w:t>, član, ispitivač</w:t>
      </w:r>
    </w:p>
    <w:p>
      <w:pPr>
        <w:pStyle w:val="4"/>
        <w:numPr>
          <w:ilvl w:val="0"/>
          <w:numId w:val="1"/>
        </w:numPr>
        <w:spacing w:line="360" w:lineRule="auto"/>
      </w:pPr>
      <w:r>
        <w:t>Krešimir Buzov, ispitivač, član</w:t>
      </w:r>
    </w:p>
    <w:p>
      <w:pPr>
        <w:pStyle w:val="4"/>
        <w:spacing w:line="360" w:lineRule="auto"/>
        <w:rPr>
          <w:b/>
          <w:u w:val="single"/>
        </w:rPr>
      </w:pPr>
      <w:r>
        <w:rPr>
          <w:b/>
        </w:rPr>
        <w:t xml:space="preserve">                                            </w:t>
      </w:r>
      <w:r>
        <w:t xml:space="preserve"> </w:t>
      </w:r>
      <w:r>
        <w:rPr>
          <w:b/>
          <w:u w:val="single"/>
        </w:rPr>
        <w:t xml:space="preserve"> </w:t>
      </w:r>
      <w:r>
        <w:rPr>
          <w:rFonts w:hint="default"/>
          <w:b/>
          <w:u w:val="single"/>
          <w:lang w:val="hr-HR"/>
        </w:rPr>
        <w:t>29</w:t>
      </w:r>
      <w:r>
        <w:rPr>
          <w:b/>
          <w:u w:val="single"/>
        </w:rPr>
        <w:t>.  LIPNJA</w:t>
      </w:r>
      <w:r>
        <w:rPr>
          <w:u w:val="single"/>
        </w:rPr>
        <w:t xml:space="preserve">  </w:t>
      </w:r>
      <w:r>
        <w:rPr>
          <w:b/>
          <w:u w:val="single"/>
        </w:rPr>
        <w:t>202</w:t>
      </w:r>
      <w:r>
        <w:rPr>
          <w:rFonts w:hint="default"/>
          <w:b/>
          <w:u w:val="single"/>
          <w:lang w:val="hr-HR"/>
        </w:rPr>
        <w:t>3</w:t>
      </w:r>
      <w:r>
        <w:rPr>
          <w:b/>
          <w:u w:val="single"/>
        </w:rPr>
        <w:t xml:space="preserve">.   </w:t>
      </w:r>
      <w:r>
        <w:rPr>
          <w:b/>
        </w:rPr>
        <w:t xml:space="preserve">       9,00       učionica br.  A106</w:t>
      </w:r>
    </w:p>
    <w:p/>
    <w:p>
      <w:pPr>
        <w:rPr>
          <w:rFonts w:hint="default"/>
          <w:lang w:val="hr-HR"/>
        </w:rPr>
      </w:pPr>
      <w:r>
        <w:rPr>
          <w:rFonts w:hint="default"/>
          <w:lang w:val="hr-HR"/>
        </w:rPr>
        <w:t>Mentor: Nelica Tomić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P. Josipović 4e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A. Pehar 4e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Marta Čopćić 4f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Tara Juroš 4f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A. Jančić 4e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B. Živić 4e</w:t>
      </w:r>
    </w:p>
    <w:p>
      <w:pPr>
        <w:numPr>
          <w:numId w:val="0"/>
        </w:numPr>
        <w:rPr>
          <w:rFonts w:hint="default"/>
          <w:color w:val="FF0000"/>
          <w:lang w:val="hr-HR"/>
        </w:rPr>
      </w:pPr>
      <w:bookmarkStart w:id="0" w:name="_GoBack"/>
      <w:bookmarkEnd w:id="0"/>
    </w:p>
    <w:p>
      <w:pPr>
        <w:numPr>
          <w:ilvl w:val="0"/>
          <w:numId w:val="0"/>
        </w:numPr>
        <w:spacing w:before="100" w:beforeAutospacing="1" w:after="100" w:afterAutospacing="1" w:line="273" w:lineRule="auto"/>
        <w:rPr>
          <w:rFonts w:hint="default"/>
          <w:lang w:val="hr-HR"/>
        </w:rPr>
      </w:pPr>
    </w:p>
    <w:p>
      <w:pPr>
        <w:numPr>
          <w:ilvl w:val="0"/>
          <w:numId w:val="0"/>
        </w:numPr>
        <w:spacing w:before="100" w:beforeAutospacing="1" w:after="100" w:afterAutospacing="1" w:line="273" w:lineRule="auto"/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  <w:r>
        <w:rPr>
          <w:rFonts w:hint="default"/>
          <w:lang w:val="hr-HR"/>
        </w:rPr>
        <w:t>Mentor: Andreja Pokas</w:t>
      </w:r>
    </w:p>
    <w:p>
      <w:pPr>
        <w:numPr>
          <w:ilvl w:val="0"/>
          <w:numId w:val="3"/>
        </w:numPr>
        <w:rPr>
          <w:rFonts w:cs="Calibri"/>
          <w:color w:val="222222"/>
          <w:u w:val="none"/>
          <w:shd w:val="clear" w:color="auto" w:fill="FFFFFF"/>
        </w:rPr>
      </w:pPr>
      <w:r>
        <w:rPr>
          <w:rFonts w:cs="Calibri"/>
          <w:color w:val="222222"/>
          <w:u w:val="none"/>
          <w:shd w:val="clear" w:color="auto" w:fill="FFFFFF"/>
        </w:rPr>
        <w:t>Petar Puškarić 4e</w:t>
      </w:r>
    </w:p>
    <w:p>
      <w:pPr>
        <w:numPr>
          <w:ilvl w:val="0"/>
          <w:numId w:val="3"/>
        </w:numPr>
        <w:rPr>
          <w:rFonts w:hint="default" w:cs="Calibri"/>
          <w:color w:val="222222"/>
          <w:u w:val="none"/>
          <w:shd w:val="clear" w:color="auto" w:fill="FFFFFF"/>
          <w:lang w:val="hr-HR"/>
        </w:rPr>
      </w:pPr>
      <w:r>
        <w:rPr>
          <w:rFonts w:cs="Calibri"/>
          <w:color w:val="222222"/>
          <w:u w:val="single"/>
          <w:shd w:val="clear" w:color="auto" w:fill="FFFFFF"/>
        </w:rPr>
        <w:t>Dunja Šuvić</w:t>
      </w:r>
      <w:r>
        <w:rPr>
          <w:rFonts w:cs="Calibri"/>
          <w:bCs/>
        </w:rPr>
        <w:t xml:space="preserve"> 4e</w:t>
      </w:r>
    </w:p>
    <w:p>
      <w:pPr>
        <w:numPr>
          <w:ilvl w:val="0"/>
          <w:numId w:val="3"/>
        </w:numPr>
        <w:rPr>
          <w:rFonts w:hint="default" w:cs="Calibri"/>
          <w:color w:val="222222"/>
          <w:u w:val="none"/>
          <w:shd w:val="clear" w:color="auto" w:fill="FFFFFF"/>
          <w:lang w:val="hr-HR"/>
        </w:rPr>
      </w:pPr>
      <w:r>
        <w:rPr>
          <w:rFonts w:cs="Calibri"/>
          <w:color w:val="222222"/>
          <w:u w:val="single"/>
          <w:shd w:val="clear" w:color="auto" w:fill="FFFFFF"/>
        </w:rPr>
        <w:t>Ivan Jerković 4e</w:t>
      </w:r>
    </w:p>
    <w:p>
      <w:pPr>
        <w:numPr>
          <w:ilvl w:val="0"/>
          <w:numId w:val="3"/>
        </w:numPr>
        <w:rPr>
          <w:rFonts w:hint="default" w:cs="Calibri"/>
          <w:color w:val="222222"/>
          <w:u w:val="none"/>
          <w:shd w:val="clear" w:color="auto" w:fill="FFFFFF"/>
          <w:lang w:val="hr-HR"/>
        </w:rPr>
      </w:pPr>
      <w:r>
        <w:rPr>
          <w:rFonts w:cs="Calibri"/>
          <w:color w:val="222222"/>
          <w:u w:val="single"/>
          <w:shd w:val="clear" w:color="auto" w:fill="FFFFFF"/>
        </w:rPr>
        <w:t>Martin Petrović 4e</w:t>
      </w:r>
    </w:p>
    <w:p>
      <w:pPr>
        <w:numPr>
          <w:ilvl w:val="0"/>
          <w:numId w:val="3"/>
        </w:numPr>
        <w:rPr>
          <w:rFonts w:hint="default" w:cs="Calibri"/>
          <w:color w:val="222222"/>
          <w:u w:val="none"/>
          <w:shd w:val="clear" w:color="auto" w:fill="FFFFFF"/>
          <w:lang w:val="hr-HR"/>
        </w:rPr>
      </w:pPr>
      <w:r>
        <w:rPr>
          <w:rFonts w:cs="Calibri"/>
          <w:color w:val="222222"/>
          <w:u w:val="single"/>
          <w:shd w:val="clear" w:color="auto" w:fill="FFFFFF"/>
        </w:rPr>
        <w:t>Lea Vukoja 4e</w:t>
      </w:r>
    </w:p>
    <w:p>
      <w:pPr>
        <w:numPr>
          <w:ilvl w:val="0"/>
          <w:numId w:val="3"/>
        </w:numPr>
        <w:rPr>
          <w:rFonts w:hint="default" w:cs="Calibri"/>
          <w:color w:val="222222"/>
          <w:u w:val="none"/>
          <w:shd w:val="clear" w:color="auto" w:fill="FFFFFF"/>
          <w:lang w:val="hr-HR"/>
        </w:rPr>
      </w:pPr>
      <w:r>
        <w:rPr>
          <w:rFonts w:cs="Calibri"/>
          <w:color w:val="222222"/>
          <w:u w:val="single"/>
          <w:shd w:val="clear" w:color="auto" w:fill="FFFFFF"/>
        </w:rPr>
        <w:t>Marin Raguž 4e</w:t>
      </w:r>
    </w:p>
    <w:p>
      <w:pPr>
        <w:numPr>
          <w:ilvl w:val="0"/>
          <w:numId w:val="3"/>
        </w:numPr>
        <w:rPr>
          <w:rFonts w:hint="default" w:cs="Calibri"/>
          <w:color w:val="000000" w:themeColor="text1"/>
          <w:u w:val="none"/>
          <w:shd w:val="clear" w:color="auto" w:fill="FFFFFF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Calibri" w:cs="Arial"/>
          <w:color w:val="000000" w:themeColor="text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Calibri"/>
          <w:color w:val="000000" w:themeColor="text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Ivan Galić 4e</w:t>
      </w:r>
    </w:p>
    <w:p>
      <w:pPr>
        <w:numPr>
          <w:ilvl w:val="0"/>
          <w:numId w:val="0"/>
        </w:numPr>
        <w:spacing w:before="100" w:beforeAutospacing="1" w:after="100" w:afterAutospacing="1" w:line="273" w:lineRule="auto"/>
        <w:rPr>
          <w:rFonts w:cs="Calibri"/>
          <w:color w:val="222222"/>
          <w:u w:val="single"/>
          <w:shd w:val="clear" w:color="auto" w:fill="FFFFFF"/>
        </w:rPr>
      </w:pPr>
    </w:p>
    <w:p>
      <w:pPr>
        <w:numPr>
          <w:ilvl w:val="0"/>
          <w:numId w:val="0"/>
        </w:numPr>
        <w:spacing w:before="100" w:beforeAutospacing="1" w:after="100" w:afterAutospacing="1" w:line="273" w:lineRule="auto"/>
        <w:rPr>
          <w:rFonts w:hint="default" w:cs="Calibri"/>
          <w:color w:val="222222"/>
          <w:u w:val="single"/>
          <w:shd w:val="clear" w:color="auto" w:fill="FFFFFF"/>
          <w:lang w:val="hr-HR"/>
        </w:rPr>
      </w:pPr>
      <w:r>
        <w:rPr>
          <w:rFonts w:hint="default" w:cs="Calibri"/>
          <w:color w:val="222222"/>
          <w:u w:val="single"/>
          <w:shd w:val="clear" w:color="auto" w:fill="FFFFFF"/>
          <w:lang w:val="hr-HR"/>
        </w:rPr>
        <w:t>Mentor: Krešimir Buzov</w:t>
      </w:r>
    </w:p>
    <w:p>
      <w:pPr>
        <w:numPr>
          <w:ilvl w:val="0"/>
          <w:numId w:val="4"/>
        </w:numPr>
        <w:contextualSpacing/>
      </w:pPr>
      <w:r>
        <w:t>Kristina Balašković 4e</w:t>
      </w:r>
    </w:p>
    <w:p>
      <w:pPr>
        <w:numPr>
          <w:ilvl w:val="0"/>
          <w:numId w:val="4"/>
        </w:numPr>
        <w:contextualSpacing/>
      </w:pPr>
      <w:r>
        <w:t>Valerija Gačić 4e</w:t>
      </w:r>
    </w:p>
    <w:p>
      <w:pPr>
        <w:numPr>
          <w:ilvl w:val="0"/>
          <w:numId w:val="4"/>
        </w:numPr>
        <w:contextualSpacing/>
      </w:pPr>
      <w:r>
        <w:rPr>
          <w:rFonts w:hint="default"/>
          <w:lang w:val="hr-HR"/>
        </w:rPr>
        <w:t>L</w:t>
      </w:r>
      <w:r>
        <w:t>eon Bagarić 4e</w:t>
      </w:r>
    </w:p>
    <w:p>
      <w:pPr>
        <w:numPr>
          <w:ilvl w:val="0"/>
          <w:numId w:val="4"/>
        </w:numPr>
        <w:contextualSpacing/>
      </w:pPr>
      <w:r>
        <w:t>Matej Dragun 4e</w:t>
      </w:r>
    </w:p>
    <w:p>
      <w:pPr>
        <w:numPr>
          <w:ilvl w:val="0"/>
          <w:numId w:val="4"/>
        </w:numPr>
        <w:contextualSpacing/>
      </w:pPr>
      <w:r>
        <w:t>Laura Krainović 4e</w:t>
      </w:r>
    </w:p>
    <w:p>
      <w:pPr>
        <w:numPr>
          <w:ilvl w:val="0"/>
          <w:numId w:val="0"/>
        </w:numPr>
        <w:spacing w:before="100" w:beforeAutospacing="1" w:after="100" w:afterAutospacing="1" w:line="273" w:lineRule="auto"/>
        <w:rPr>
          <w:rFonts w:hint="default" w:cs="Calibri"/>
          <w:color w:val="222222"/>
          <w:u w:val="single"/>
          <w:shd w:val="clear" w:color="auto" w:fill="FFFFFF"/>
          <w:lang w:val="hr-HR"/>
        </w:rPr>
      </w:pPr>
    </w:p>
    <w:p>
      <w:pPr>
        <w:numPr>
          <w:ilvl w:val="0"/>
          <w:numId w:val="0"/>
        </w:numPr>
        <w:spacing w:before="100" w:beforeAutospacing="1" w:after="100" w:afterAutospacing="1" w:line="273" w:lineRule="auto"/>
        <w:rPr>
          <w:rFonts w:hint="default" w:cs="Calibri"/>
          <w:color w:val="222222"/>
          <w:u w:val="single"/>
          <w:shd w:val="clear" w:color="auto" w:fill="FFFFFF"/>
          <w:lang w:val="hr-HR"/>
        </w:rPr>
      </w:pPr>
    </w:p>
    <w:p>
      <w:pPr>
        <w:numPr>
          <w:ilvl w:val="0"/>
          <w:numId w:val="0"/>
        </w:numPr>
        <w:spacing w:before="100" w:beforeAutospacing="1" w:after="100" w:afterAutospacing="1" w:line="273" w:lineRule="auto"/>
        <w:rPr>
          <w:rFonts w:hint="default" w:cs="Calibri"/>
          <w:color w:val="222222"/>
          <w:u w:val="single"/>
          <w:shd w:val="clear" w:color="auto" w:fill="FFFFFF"/>
          <w:lang w:val="hr-HR"/>
        </w:rPr>
      </w:pPr>
    </w:p>
    <w:p>
      <w:pPr>
        <w:numPr>
          <w:ilvl w:val="0"/>
          <w:numId w:val="0"/>
        </w:numPr>
        <w:spacing w:before="100" w:beforeAutospacing="1" w:after="100" w:afterAutospacing="1" w:line="273" w:lineRule="auto"/>
        <w:rPr>
          <w:rFonts w:hint="default" w:cs="Calibri"/>
          <w:color w:val="222222"/>
          <w:u w:val="single"/>
          <w:shd w:val="clear" w:color="auto" w:fill="FFFFFF"/>
          <w:lang w:val="hr-HR"/>
        </w:rPr>
      </w:pPr>
    </w:p>
    <w:p>
      <w:pPr>
        <w:numPr>
          <w:ilvl w:val="0"/>
          <w:numId w:val="0"/>
        </w:numPr>
        <w:spacing w:before="100" w:beforeAutospacing="1" w:after="100" w:afterAutospacing="1" w:line="273" w:lineRule="auto"/>
        <w:rPr>
          <w:rFonts w:hint="default" w:cs="Calibri"/>
          <w:color w:val="222222"/>
          <w:u w:val="none"/>
          <w:shd w:val="clear" w:color="auto" w:fill="FFFFFF"/>
          <w:lang w:val="hr-HR"/>
        </w:rPr>
      </w:pPr>
      <w:r>
        <w:rPr>
          <w:rFonts w:hint="default" w:cs="Calibri"/>
          <w:color w:val="222222"/>
          <w:u w:val="none"/>
          <w:shd w:val="clear" w:color="auto" w:fill="FFFFFF"/>
          <w:lang w:val="hr-HR"/>
        </w:rPr>
        <w:t xml:space="preserve">                                                                                        Predsjednik Prosudbenog povjerenstva</w:t>
      </w:r>
    </w:p>
    <w:p>
      <w:pPr>
        <w:numPr>
          <w:ilvl w:val="0"/>
          <w:numId w:val="0"/>
        </w:numPr>
        <w:spacing w:before="100" w:beforeAutospacing="1" w:after="100" w:afterAutospacing="1" w:line="273" w:lineRule="auto"/>
        <w:rPr>
          <w:rFonts w:hint="default" w:cs="Calibri"/>
          <w:color w:val="222222"/>
          <w:u w:val="none"/>
          <w:shd w:val="clear" w:color="auto" w:fill="FFFFFF"/>
          <w:lang w:val="hr-HR"/>
        </w:rPr>
      </w:pPr>
      <w:r>
        <w:rPr>
          <w:rFonts w:hint="default" w:cs="Calibri"/>
          <w:color w:val="222222"/>
          <w:u w:val="none"/>
          <w:shd w:val="clear" w:color="auto" w:fill="FFFFFF"/>
          <w:lang w:val="hr-HR"/>
        </w:rPr>
        <w:t xml:space="preserve">                                                                                                 Zlatko Ruščić, dipl.ing.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D2F6A"/>
    <w:multiLevelType w:val="multilevel"/>
    <w:tmpl w:val="075D2F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120CCCB5"/>
    <w:multiLevelType w:val="singleLevel"/>
    <w:tmpl w:val="120CCC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040578E"/>
    <w:multiLevelType w:val="singleLevel"/>
    <w:tmpl w:val="4040578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4093DB2"/>
    <w:multiLevelType w:val="multilevel"/>
    <w:tmpl w:val="74093DB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BB"/>
    <w:rsid w:val="00B91DD7"/>
    <w:rsid w:val="00DF39BB"/>
    <w:rsid w:val="19314B52"/>
    <w:rsid w:val="24F32CC2"/>
    <w:rsid w:val="2A251193"/>
    <w:rsid w:val="3BE16332"/>
    <w:rsid w:val="3E7350E4"/>
    <w:rsid w:val="4C6C12B4"/>
    <w:rsid w:val="4E044AEB"/>
    <w:rsid w:val="655670CD"/>
    <w:rsid w:val="73BB5A02"/>
    <w:rsid w:val="75DF06FB"/>
    <w:rsid w:val="76B6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basedOn w:val="1"/>
    <w:qFormat/>
    <w:uiPriority w:val="0"/>
    <w:pPr>
      <w:spacing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Lines>3</Lines>
  <Paragraphs>1</Paragraphs>
  <TotalTime>4</TotalTime>
  <ScaleCrop>false</ScaleCrop>
  <LinksUpToDate>false</LinksUpToDate>
  <CharactersWithSpaces>546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2023-06-12T18:08:00Z</dcterms:created>
  <dc:creator>sabljideni@gmail.com</dc:creator>
  <cp:lastModifiedBy>Korisnik</cp:lastModifiedBy>
  <dcterms:modified xsi:type="dcterms:W3CDTF">2023-06-26T14:18:11Z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BA85C13C29D04F29A422F123149BDA15</vt:lpwstr>
  </property>
</Properties>
</file>